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3EE91" w14:textId="77777777" w:rsidR="001E7826" w:rsidRDefault="00EC19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ZADANIA DLA KLASY IB – czwartek 28.05.2020</w:t>
      </w:r>
    </w:p>
    <w:p w14:paraId="61642629" w14:textId="77777777" w:rsidR="00BE41A2" w:rsidRDefault="00BE41A2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1.Obejrzyj obrazki i zastanów się jakim słowem można zastąpić wszystkie trzy ilustracje?</w:t>
      </w:r>
    </w:p>
    <w:p w14:paraId="5A18EBE7" w14:textId="77777777" w:rsidR="00BE41A2" w:rsidRPr="00BE41A2" w:rsidRDefault="00BE41A2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0" locked="0" layoutInCell="1" allowOverlap="1" wp14:anchorId="07775C29" wp14:editId="09174CB1">
            <wp:simplePos x="0" y="0"/>
            <wp:positionH relativeFrom="column">
              <wp:posOffset>3243580</wp:posOffset>
            </wp:positionH>
            <wp:positionV relativeFrom="paragraph">
              <wp:posOffset>21590</wp:posOffset>
            </wp:positionV>
            <wp:extent cx="866775" cy="1047750"/>
            <wp:effectExtent l="19050" t="0" r="9525" b="0"/>
            <wp:wrapSquare wrapText="bothSides"/>
            <wp:docPr id="8" name="Obraz 8" descr="Nauka To Zaba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auka To Zabaw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667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0" locked="0" layoutInCell="1" allowOverlap="1" wp14:anchorId="5DE5D3D4" wp14:editId="54FC4854">
            <wp:simplePos x="0" y="0"/>
            <wp:positionH relativeFrom="column">
              <wp:posOffset>1538605</wp:posOffset>
            </wp:positionH>
            <wp:positionV relativeFrom="paragraph">
              <wp:posOffset>40640</wp:posOffset>
            </wp:positionV>
            <wp:extent cx="904875" cy="1085850"/>
            <wp:effectExtent l="19050" t="0" r="9525" b="0"/>
            <wp:wrapSquare wrapText="bothSides"/>
            <wp:docPr id="5" name="Obraz 5" descr="Młody hydro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łody hydro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6D6F8FF6" wp14:editId="6BF2BB36">
            <wp:simplePos x="0" y="0"/>
            <wp:positionH relativeFrom="column">
              <wp:posOffset>43180</wp:posOffset>
            </wp:positionH>
            <wp:positionV relativeFrom="paragraph">
              <wp:posOffset>221615</wp:posOffset>
            </wp:positionV>
            <wp:extent cx="714375" cy="847725"/>
            <wp:effectExtent l="19050" t="0" r="9525" b="0"/>
            <wp:wrapSquare wrapText="bothSides"/>
            <wp:docPr id="1" name="Obraz 1" descr="C:\Users\Ja\AppData\Local\Microsoft\Windows\INetCache\IE\CR6Z6CGK\ice_PNG933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\AppData\Local\Microsoft\Windows\INetCache\IE\CR6Z6CGK\ice_PNG9332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1EE42C" w14:textId="77777777" w:rsidR="00BE41A2" w:rsidRDefault="00BE41A2">
      <w:pPr>
        <w:rPr>
          <w:rFonts w:ascii="Times New Roman" w:hAnsi="Times New Roman" w:cs="Times New Roman"/>
          <w:sz w:val="32"/>
          <w:szCs w:val="32"/>
        </w:rPr>
      </w:pPr>
    </w:p>
    <w:p w14:paraId="01242B01" w14:textId="77777777" w:rsidR="00BE41A2" w:rsidRDefault="00BE41A2" w:rsidP="00BE41A2">
      <w:pPr>
        <w:rPr>
          <w:rFonts w:ascii="Times New Roman" w:hAnsi="Times New Roman" w:cs="Times New Roman"/>
          <w:sz w:val="32"/>
          <w:szCs w:val="32"/>
        </w:rPr>
      </w:pPr>
    </w:p>
    <w:p w14:paraId="63926F9F" w14:textId="77777777" w:rsidR="00EC19C3" w:rsidRDefault="00BE41A2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jest woda w postaci stałej – lód, ciekłej- </w:t>
      </w:r>
      <w:r w:rsidR="00814EFE">
        <w:rPr>
          <w:rFonts w:ascii="Times New Roman" w:hAnsi="Times New Roman" w:cs="Times New Roman"/>
          <w:sz w:val="32"/>
          <w:szCs w:val="32"/>
        </w:rPr>
        <w:t>ciecz, gazowej- para wodna.</w:t>
      </w:r>
    </w:p>
    <w:p w14:paraId="03D111B1" w14:textId="77777777" w:rsidR="00814EFE" w:rsidRDefault="00814EFE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Obejrzyj filmik, a dowiesz się więcej o wędrówce wody.</w:t>
      </w:r>
    </w:p>
    <w:p w14:paraId="06A05399" w14:textId="77777777" w:rsidR="00814EFE" w:rsidRDefault="006D3740" w:rsidP="00BE41A2">
      <w:pPr>
        <w:rPr>
          <w:sz w:val="32"/>
          <w:szCs w:val="32"/>
        </w:rPr>
      </w:pPr>
      <w:hyperlink r:id="rId8" w:history="1">
        <w:r w:rsidR="00814EFE" w:rsidRPr="00BB516B">
          <w:rPr>
            <w:rStyle w:val="Hipercze"/>
            <w:sz w:val="32"/>
            <w:szCs w:val="32"/>
          </w:rPr>
          <w:t>https://www.youtube.com/watch?v=4Pcvil1sVJ8-</w:t>
        </w:r>
      </w:hyperlink>
    </w:p>
    <w:p w14:paraId="4FB3D312" w14:textId="77777777" w:rsidR="00814EFE" w:rsidRDefault="00814EFE" w:rsidP="00BE41A2">
      <w:pPr>
        <w:rPr>
          <w:sz w:val="32"/>
          <w:szCs w:val="32"/>
        </w:rPr>
      </w:pPr>
      <w:r>
        <w:rPr>
          <w:sz w:val="32"/>
          <w:szCs w:val="32"/>
        </w:rPr>
        <w:t>Jeśli wiesz jak krąży woda w przyrodzie otwórz czytankę na stronie 8 i przeczytaj kolejno tekst o wędrówce kropli wody a następnie wykonaj ćwiczenia na stronie 10, chętni mogą również wykonać zadania na stronie 11.</w:t>
      </w:r>
    </w:p>
    <w:p w14:paraId="40B5461C" w14:textId="77777777" w:rsidR="00814EFE" w:rsidRDefault="00814EFE" w:rsidP="00BE41A2">
      <w:pPr>
        <w:rPr>
          <w:sz w:val="32"/>
          <w:szCs w:val="32"/>
        </w:rPr>
      </w:pPr>
      <w:r>
        <w:rPr>
          <w:sz w:val="32"/>
          <w:szCs w:val="32"/>
        </w:rPr>
        <w:t>2. Otwórz ćwiczenia Dzień odkrywców (brązowe) na stronie 56-57, są tam zabawy z wodą spróbuj wykonać te ćwiczenia.</w:t>
      </w:r>
    </w:p>
    <w:p w14:paraId="054F8195" w14:textId="77777777" w:rsidR="00814EFE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Napisz działania i odpowiedzi. Nie musisz przepisywać całego zadania.</w:t>
      </w:r>
    </w:p>
    <w:p w14:paraId="562AE9B3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a) Mama kupiła 3kg cukru, 2kg mąki i 10kg siatkę ziemniaków. Ile ważyły zakupy.</w:t>
      </w:r>
    </w:p>
    <w:p w14:paraId="47545730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Ogrodnik przygotował warzywa na sprzedaż. Ustawił skrzynki z warzywami: marchew- 6kg, buraki-  4 kg i ziemniaki- 10kg. Ile ważą wszystkie warzywa?</w:t>
      </w:r>
    </w:p>
    <w:p w14:paraId="09A19A24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Oblicz działania:</w:t>
      </w:r>
    </w:p>
    <w:p w14:paraId="17A3186B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17kg – 6kg =                           8kg + 4 kg =</w:t>
      </w:r>
    </w:p>
    <w:p w14:paraId="66EC8355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20kg – 8 kg =                          9 kg + 6 kg =</w:t>
      </w:r>
    </w:p>
    <w:p w14:paraId="1A773224" w14:textId="77777777" w:rsidR="00B90C7A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18kg – 10kg =                       12 kg +  8 kg =</w:t>
      </w:r>
    </w:p>
    <w:p w14:paraId="69CB55E2" w14:textId="77777777" w:rsidR="00814EFE" w:rsidRDefault="00B90C7A" w:rsidP="00BE41A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19 kg – 7 kg =                       13 kg + 5 kg =</w:t>
      </w:r>
    </w:p>
    <w:p w14:paraId="38AAB1E4" w14:textId="77777777" w:rsidR="00B90C7A" w:rsidRPr="00BE41A2" w:rsidRDefault="0070726B" w:rsidP="007072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POWODZENIA!</w:t>
      </w:r>
    </w:p>
    <w:sectPr w:rsidR="00B90C7A" w:rsidRPr="00BE41A2" w:rsidSect="001E7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6620C"/>
    <w:multiLevelType w:val="hybridMultilevel"/>
    <w:tmpl w:val="16F62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C3"/>
    <w:rsid w:val="001E7826"/>
    <w:rsid w:val="006D3740"/>
    <w:rsid w:val="0070726B"/>
    <w:rsid w:val="00814EFE"/>
    <w:rsid w:val="009F2CCC"/>
    <w:rsid w:val="00B90C7A"/>
    <w:rsid w:val="00BE41A2"/>
    <w:rsid w:val="00E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5F67D"/>
  <w15:docId w15:val="{52014C53-6D46-4873-8E76-C74DD8383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1A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4E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Pcvil1sVJ8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Wioleta Wróblewska</cp:lastModifiedBy>
  <cp:revision>2</cp:revision>
  <dcterms:created xsi:type="dcterms:W3CDTF">2020-05-26T12:16:00Z</dcterms:created>
  <dcterms:modified xsi:type="dcterms:W3CDTF">2020-05-26T12:16:00Z</dcterms:modified>
</cp:coreProperties>
</file>